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C3" w:rsidRDefault="00C353C3" w:rsidP="00F10B7C">
      <w:pPr>
        <w:pStyle w:val="Overskrift3"/>
        <w:rPr>
          <w:rFonts w:ascii="Arial" w:hAnsi="Arial" w:cs="Arial"/>
          <w:sz w:val="40"/>
          <w:szCs w:val="40"/>
        </w:rPr>
      </w:pPr>
    </w:p>
    <w:p w:rsidR="002F5279" w:rsidRDefault="002F5279" w:rsidP="008D6BF3">
      <w:pPr>
        <w:pStyle w:val="Overskrift1"/>
        <w:rPr>
          <w:rFonts w:ascii="Arial" w:hAnsi="Arial" w:cs="Arial"/>
          <w:szCs w:val="32"/>
        </w:rPr>
      </w:pPr>
    </w:p>
    <w:p w:rsidR="008D6BF3" w:rsidRPr="002F5279" w:rsidRDefault="0038326A" w:rsidP="008D6BF3">
      <w:pPr>
        <w:pStyle w:val="Overskrift1"/>
        <w:rPr>
          <w:rFonts w:ascii="Arial" w:hAnsi="Arial" w:cs="Arial"/>
          <w:szCs w:val="32"/>
        </w:rPr>
      </w:pPr>
      <w:r>
        <w:rPr>
          <w:rFonts w:ascii="Arial" w:hAnsi="Arial" w:cs="Arial"/>
          <w:szCs w:val="32"/>
        </w:rPr>
        <w:t>SØKNAD OM DYREHOLD</w:t>
      </w:r>
    </w:p>
    <w:p w:rsidR="008D6BF3" w:rsidRPr="005F0CF8" w:rsidRDefault="008D6BF3" w:rsidP="008D6BF3">
      <w:pPr>
        <w:pStyle w:val="Brdtekst"/>
        <w:rPr>
          <w:rFonts w:ascii="Arial" w:hAnsi="Arial" w:cs="Arial"/>
          <w:sz w:val="22"/>
          <w:szCs w:val="22"/>
        </w:rPr>
      </w:pPr>
    </w:p>
    <w:tbl>
      <w:tblPr>
        <w:tblStyle w:val="Tabellrutenett"/>
        <w:tblW w:w="10348" w:type="dxa"/>
        <w:tblLook w:val="04A0"/>
      </w:tblPr>
      <w:tblGrid>
        <w:gridCol w:w="1783"/>
        <w:gridCol w:w="1869"/>
        <w:gridCol w:w="3402"/>
        <w:gridCol w:w="1867"/>
        <w:gridCol w:w="401"/>
        <w:gridCol w:w="1026"/>
      </w:tblGrid>
      <w:tr w:rsidR="0038326A" w:rsidRPr="00C03DDB" w:rsidTr="0038326A">
        <w:tc>
          <w:tcPr>
            <w:tcW w:w="1783" w:type="dxa"/>
          </w:tcPr>
          <w:p w:rsidR="0038326A" w:rsidRPr="00C03DDB" w:rsidRDefault="0038326A" w:rsidP="00F371CF">
            <w:pPr>
              <w:rPr>
                <w:rFonts w:ascii="Arial" w:hAnsi="Arial" w:cs="Arial"/>
                <w:b/>
              </w:rPr>
            </w:pPr>
            <w:r w:rsidRPr="00C03DDB">
              <w:rPr>
                <w:rFonts w:ascii="Arial" w:hAnsi="Arial" w:cs="Arial"/>
                <w:b/>
              </w:rPr>
              <w:t>Navn</w:t>
            </w:r>
          </w:p>
        </w:tc>
        <w:tc>
          <w:tcPr>
            <w:tcW w:w="5271" w:type="dxa"/>
            <w:gridSpan w:val="2"/>
          </w:tcPr>
          <w:p w:rsidR="0038326A" w:rsidRPr="00C03DDB" w:rsidRDefault="0038326A" w:rsidP="00F371CF">
            <w:pPr>
              <w:rPr>
                <w:rFonts w:ascii="Arial" w:hAnsi="Arial" w:cs="Arial"/>
                <w:b/>
              </w:rPr>
            </w:pPr>
          </w:p>
        </w:tc>
        <w:tc>
          <w:tcPr>
            <w:tcW w:w="1867" w:type="dxa"/>
          </w:tcPr>
          <w:p w:rsidR="0038326A" w:rsidRPr="00C03DDB" w:rsidRDefault="0038326A" w:rsidP="00F371CF">
            <w:pPr>
              <w:rPr>
                <w:rFonts w:ascii="Arial" w:hAnsi="Arial" w:cs="Arial"/>
                <w:b/>
              </w:rPr>
            </w:pPr>
            <w:r w:rsidRPr="00C03DDB">
              <w:rPr>
                <w:rFonts w:ascii="Arial" w:hAnsi="Arial" w:cs="Arial"/>
                <w:b/>
              </w:rPr>
              <w:t>Telefonnummer</w:t>
            </w:r>
          </w:p>
        </w:tc>
        <w:tc>
          <w:tcPr>
            <w:tcW w:w="1427" w:type="dxa"/>
            <w:gridSpan w:val="2"/>
          </w:tcPr>
          <w:p w:rsidR="0038326A" w:rsidRPr="00C03DDB" w:rsidRDefault="0038326A" w:rsidP="0038326A">
            <w:pPr>
              <w:rPr>
                <w:rFonts w:ascii="Arial" w:hAnsi="Arial" w:cs="Arial"/>
                <w:b/>
              </w:rPr>
            </w:pPr>
          </w:p>
        </w:tc>
      </w:tr>
      <w:tr w:rsidR="0038326A" w:rsidRPr="00C03DDB" w:rsidTr="0038326A">
        <w:tc>
          <w:tcPr>
            <w:tcW w:w="1783" w:type="dxa"/>
          </w:tcPr>
          <w:p w:rsidR="0038326A" w:rsidRPr="00C03DDB" w:rsidRDefault="0038326A" w:rsidP="00F371CF">
            <w:pPr>
              <w:rPr>
                <w:rFonts w:ascii="Arial" w:hAnsi="Arial" w:cs="Arial"/>
                <w:b/>
              </w:rPr>
            </w:pPr>
            <w:r w:rsidRPr="00C03DDB">
              <w:rPr>
                <w:rFonts w:ascii="Arial" w:hAnsi="Arial" w:cs="Arial"/>
                <w:b/>
              </w:rPr>
              <w:t>Adresse</w:t>
            </w:r>
          </w:p>
        </w:tc>
        <w:tc>
          <w:tcPr>
            <w:tcW w:w="8565" w:type="dxa"/>
            <w:gridSpan w:val="5"/>
          </w:tcPr>
          <w:p w:rsidR="0038326A" w:rsidRPr="00C03DDB" w:rsidRDefault="0038326A" w:rsidP="00F371CF">
            <w:pPr>
              <w:rPr>
                <w:rFonts w:ascii="Arial" w:hAnsi="Arial" w:cs="Arial"/>
                <w:b/>
              </w:rPr>
            </w:pPr>
          </w:p>
        </w:tc>
      </w:tr>
      <w:tr w:rsidR="009C382D" w:rsidRPr="00C03DDB" w:rsidTr="009C382D">
        <w:tc>
          <w:tcPr>
            <w:tcW w:w="3652" w:type="dxa"/>
            <w:gridSpan w:val="2"/>
          </w:tcPr>
          <w:p w:rsidR="009C382D" w:rsidRPr="00C03DDB" w:rsidRDefault="009C382D" w:rsidP="00F371CF">
            <w:pPr>
              <w:rPr>
                <w:rFonts w:ascii="Arial" w:hAnsi="Arial" w:cs="Arial"/>
                <w:b/>
              </w:rPr>
            </w:pPr>
            <w:r w:rsidRPr="0038326A">
              <w:rPr>
                <w:rFonts w:ascii="Arial" w:hAnsi="Arial" w:cs="Arial"/>
                <w:b/>
              </w:rPr>
              <w:t>søker herved om rett til å holde</w:t>
            </w:r>
          </w:p>
        </w:tc>
        <w:tc>
          <w:tcPr>
            <w:tcW w:w="3402" w:type="dxa"/>
          </w:tcPr>
          <w:p w:rsidR="009C382D" w:rsidRPr="00C03DDB" w:rsidRDefault="009C382D" w:rsidP="009C382D">
            <w:pPr>
              <w:rPr>
                <w:rFonts w:ascii="Arial" w:hAnsi="Arial" w:cs="Arial"/>
                <w:b/>
              </w:rPr>
            </w:pPr>
          </w:p>
        </w:tc>
        <w:tc>
          <w:tcPr>
            <w:tcW w:w="2268" w:type="dxa"/>
            <w:gridSpan w:val="2"/>
          </w:tcPr>
          <w:p w:rsidR="009C382D" w:rsidRPr="00C03DDB" w:rsidRDefault="009C382D" w:rsidP="00F371CF">
            <w:pPr>
              <w:rPr>
                <w:rFonts w:ascii="Arial" w:hAnsi="Arial" w:cs="Arial"/>
                <w:b/>
              </w:rPr>
            </w:pPr>
            <w:r w:rsidRPr="0038326A">
              <w:rPr>
                <w:rFonts w:ascii="Arial" w:hAnsi="Arial" w:cs="Arial"/>
                <w:b/>
              </w:rPr>
              <w:t>i leilighetsnummer</w:t>
            </w:r>
          </w:p>
        </w:tc>
        <w:tc>
          <w:tcPr>
            <w:tcW w:w="1026" w:type="dxa"/>
          </w:tcPr>
          <w:p w:rsidR="009C382D" w:rsidRPr="00C03DDB" w:rsidRDefault="009C382D" w:rsidP="00F371CF">
            <w:pPr>
              <w:rPr>
                <w:rFonts w:ascii="Arial" w:hAnsi="Arial" w:cs="Arial"/>
                <w:b/>
              </w:rPr>
            </w:pPr>
          </w:p>
        </w:tc>
      </w:tr>
    </w:tbl>
    <w:p w:rsidR="00DC3200" w:rsidRDefault="0090000A" w:rsidP="0038326A">
      <w:pPr>
        <w:rPr>
          <w:rFonts w:ascii="Arial" w:hAnsi="Arial" w:cs="Arial"/>
          <w:sz w:val="22"/>
          <w:szCs w:val="22"/>
        </w:rPr>
      </w:pPr>
      <w:r>
        <w:rPr>
          <w:rFonts w:ascii="Arial" w:hAnsi="Arial" w:cs="Arial"/>
          <w:sz w:val="22"/>
          <w:szCs w:val="22"/>
        </w:rPr>
        <w:br/>
      </w:r>
    </w:p>
    <w:p w:rsidR="008D6BF3" w:rsidRPr="002F5279" w:rsidRDefault="008D6BF3" w:rsidP="008D6BF3">
      <w:pPr>
        <w:pStyle w:val="Overskrift2"/>
        <w:rPr>
          <w:rFonts w:ascii="Arial" w:hAnsi="Arial" w:cs="Arial"/>
          <w:sz w:val="26"/>
          <w:szCs w:val="26"/>
        </w:rPr>
      </w:pPr>
      <w:r w:rsidRPr="002F5279">
        <w:rPr>
          <w:rFonts w:ascii="Arial" w:hAnsi="Arial" w:cs="Arial"/>
          <w:sz w:val="26"/>
          <w:szCs w:val="26"/>
        </w:rPr>
        <w:t>Erklæring</w:t>
      </w:r>
    </w:p>
    <w:p w:rsidR="008D6BF3" w:rsidRPr="008D6BF3" w:rsidRDefault="008D6BF3" w:rsidP="008D6BF3"/>
    <w:p w:rsidR="00E74EB7" w:rsidRDefault="00E74EB7" w:rsidP="00E74EB7">
      <w:pPr>
        <w:pStyle w:val="Brdtekst"/>
        <w:numPr>
          <w:ilvl w:val="0"/>
          <w:numId w:val="3"/>
        </w:numPr>
        <w:spacing w:line="276" w:lineRule="auto"/>
        <w:rPr>
          <w:rFonts w:ascii="Arial" w:hAnsi="Arial" w:cs="Arial"/>
          <w:sz w:val="22"/>
          <w:szCs w:val="22"/>
        </w:rPr>
      </w:pPr>
      <w:r w:rsidRPr="005F0CF8">
        <w:rPr>
          <w:rFonts w:ascii="Arial" w:hAnsi="Arial" w:cs="Arial"/>
          <w:sz w:val="22"/>
          <w:szCs w:val="22"/>
        </w:rPr>
        <w:t>Jeg er kjent med politivedtektene angående dyrehold og straffebestemmelsene som gjelder for å holde dyr. Hunder skal før</w:t>
      </w:r>
      <w:r>
        <w:rPr>
          <w:rFonts w:ascii="Arial" w:hAnsi="Arial" w:cs="Arial"/>
          <w:sz w:val="22"/>
          <w:szCs w:val="22"/>
        </w:rPr>
        <w:t>es i bånd innenfor sameiets</w:t>
      </w:r>
      <w:r w:rsidRPr="005F0CF8">
        <w:rPr>
          <w:rFonts w:ascii="Arial" w:hAnsi="Arial" w:cs="Arial"/>
          <w:sz w:val="22"/>
          <w:szCs w:val="22"/>
        </w:rPr>
        <w:t xml:space="preserve"> område</w:t>
      </w:r>
      <w:r>
        <w:rPr>
          <w:rFonts w:ascii="Arial" w:hAnsi="Arial" w:cs="Arial"/>
          <w:sz w:val="22"/>
          <w:szCs w:val="22"/>
        </w:rPr>
        <w:t xml:space="preserve"> og ikke luftes i bakgården, på takterrassen eller utenfor inngangene</w:t>
      </w:r>
      <w:r w:rsidRPr="005F0CF8">
        <w:rPr>
          <w:rFonts w:ascii="Arial" w:hAnsi="Arial" w:cs="Arial"/>
          <w:sz w:val="22"/>
          <w:szCs w:val="22"/>
        </w:rPr>
        <w:t xml:space="preserve">. </w:t>
      </w:r>
    </w:p>
    <w:p w:rsidR="00E74EB7" w:rsidRPr="003957D2" w:rsidRDefault="00E74EB7" w:rsidP="00E74EB7">
      <w:pPr>
        <w:pStyle w:val="Brdtekst"/>
        <w:spacing w:line="276" w:lineRule="auto"/>
        <w:ind w:left="360"/>
        <w:rPr>
          <w:rFonts w:ascii="Arial" w:hAnsi="Arial" w:cs="Arial"/>
          <w:sz w:val="10"/>
          <w:szCs w:val="10"/>
        </w:rPr>
      </w:pPr>
    </w:p>
    <w:p w:rsidR="00E74EB7" w:rsidRDefault="00E74EB7" w:rsidP="00E74EB7">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Jeg forplikter meg til straks å fjerne ekskrementer som mitt husdyr måtte etterlate på eiendommen. </w:t>
      </w:r>
    </w:p>
    <w:p w:rsidR="00E74EB7" w:rsidRPr="003957D2" w:rsidRDefault="00E74EB7" w:rsidP="00E74EB7">
      <w:pPr>
        <w:pStyle w:val="Brdtekst"/>
        <w:spacing w:line="276" w:lineRule="auto"/>
        <w:rPr>
          <w:rFonts w:ascii="Arial" w:hAnsi="Arial" w:cs="Arial"/>
          <w:sz w:val="10"/>
          <w:szCs w:val="10"/>
        </w:rPr>
      </w:pPr>
    </w:p>
    <w:p w:rsidR="00E74EB7" w:rsidRDefault="00E74EB7" w:rsidP="00E74EB7">
      <w:pPr>
        <w:pStyle w:val="Brdtekst"/>
        <w:numPr>
          <w:ilvl w:val="0"/>
          <w:numId w:val="3"/>
        </w:numPr>
        <w:spacing w:line="276" w:lineRule="auto"/>
        <w:rPr>
          <w:rFonts w:ascii="Arial" w:hAnsi="Arial" w:cs="Arial"/>
          <w:sz w:val="22"/>
          <w:szCs w:val="22"/>
        </w:rPr>
      </w:pPr>
      <w:r>
        <w:rPr>
          <w:rFonts w:ascii="Arial" w:hAnsi="Arial" w:cs="Arial"/>
          <w:sz w:val="22"/>
          <w:szCs w:val="22"/>
        </w:rPr>
        <w:t>Jeg påtar meg å påse at dyret i</w:t>
      </w:r>
      <w:r w:rsidRPr="00B923EC">
        <w:rPr>
          <w:rFonts w:ascii="Arial" w:hAnsi="Arial" w:cs="Arial"/>
          <w:sz w:val="22"/>
          <w:szCs w:val="22"/>
        </w:rPr>
        <w:t xml:space="preserve">kke </w:t>
      </w:r>
      <w:r>
        <w:rPr>
          <w:rFonts w:ascii="Arial" w:hAnsi="Arial" w:cs="Arial"/>
          <w:sz w:val="22"/>
          <w:szCs w:val="22"/>
        </w:rPr>
        <w:t xml:space="preserve">ruller seg rundt på tepper og </w:t>
      </w:r>
      <w:r w:rsidRPr="00B923EC">
        <w:rPr>
          <w:rFonts w:ascii="Arial" w:hAnsi="Arial" w:cs="Arial"/>
          <w:sz w:val="22"/>
          <w:szCs w:val="22"/>
        </w:rPr>
        <w:t xml:space="preserve">etterlate seg </w:t>
      </w:r>
      <w:r>
        <w:rPr>
          <w:rFonts w:ascii="Arial" w:hAnsi="Arial" w:cs="Arial"/>
          <w:sz w:val="22"/>
          <w:szCs w:val="22"/>
        </w:rPr>
        <w:t>hår i heis og andre fellesarealer, da dette kan ha negative konsekvenser for allergikere og sjenere beboere generelt.</w:t>
      </w:r>
    </w:p>
    <w:p w:rsidR="00E74EB7" w:rsidRPr="003957D2" w:rsidRDefault="00E74EB7" w:rsidP="00E74EB7">
      <w:pPr>
        <w:pStyle w:val="Brdtekst"/>
        <w:spacing w:line="276" w:lineRule="auto"/>
        <w:rPr>
          <w:rFonts w:ascii="Arial" w:hAnsi="Arial" w:cs="Arial"/>
          <w:sz w:val="10"/>
          <w:szCs w:val="10"/>
        </w:rPr>
      </w:pPr>
    </w:p>
    <w:p w:rsidR="00E74EB7" w:rsidRDefault="00E74EB7" w:rsidP="00E74EB7">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Jeg erklærer meg ansvarlig og erstatningspliktig for enhver skade som mitt husdyr måtte påføre person eller eiendom, for eksempel oppskraping av dører og karmer, skader på blomster, planter, grøntanlegg m.v. </w:t>
      </w:r>
    </w:p>
    <w:p w:rsidR="00E74EB7" w:rsidRPr="003957D2" w:rsidRDefault="00E74EB7" w:rsidP="00E74EB7">
      <w:pPr>
        <w:pStyle w:val="Brdtekst"/>
        <w:spacing w:line="276" w:lineRule="auto"/>
        <w:rPr>
          <w:rFonts w:ascii="Arial" w:hAnsi="Arial" w:cs="Arial"/>
          <w:sz w:val="10"/>
          <w:szCs w:val="10"/>
        </w:rPr>
      </w:pPr>
    </w:p>
    <w:p w:rsidR="00E74EB7" w:rsidRDefault="00E74EB7" w:rsidP="00E74EB7">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Jeg er innforstått med at dyreholdet vil kunne bli til ulempe eller sjenanse for beboere. Dersom det fremsettes skriftlige berettigede klager over at dyreholdet sjenerer naboer gjennom lukt, bråk, etc. eller på annen måte er til ulempe, for eksempel gir allergiske reaksjoner eller skaper redsel eller angst, forplikter jeg meg til å fjerne dyret hvis ikke en minnelig ordning med klageren kan oppnås. I tvilstilfeller avgjør styret etter forhandling med partene hvorvidt en klage er berettiget. </w:t>
      </w:r>
    </w:p>
    <w:p w:rsidR="00E74EB7" w:rsidRPr="003957D2" w:rsidRDefault="00E74EB7" w:rsidP="00E74EB7">
      <w:pPr>
        <w:pStyle w:val="Brdtekst"/>
        <w:spacing w:line="276" w:lineRule="auto"/>
        <w:rPr>
          <w:rFonts w:ascii="Arial" w:hAnsi="Arial" w:cs="Arial"/>
          <w:sz w:val="10"/>
          <w:szCs w:val="10"/>
        </w:rPr>
      </w:pPr>
    </w:p>
    <w:p w:rsidR="00E74EB7" w:rsidRDefault="00E74EB7" w:rsidP="00E74EB7">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Jeg erklærer meg villig til å godta de endringer i dyreholdsbestemmelsene som </w:t>
      </w:r>
      <w:r>
        <w:rPr>
          <w:rFonts w:ascii="Arial" w:hAnsi="Arial" w:cs="Arial"/>
          <w:sz w:val="22"/>
          <w:szCs w:val="22"/>
        </w:rPr>
        <w:t xml:space="preserve">årsmøte eller </w:t>
      </w:r>
      <w:r w:rsidRPr="005F0CF8">
        <w:rPr>
          <w:rFonts w:ascii="Arial" w:hAnsi="Arial" w:cs="Arial"/>
          <w:sz w:val="22"/>
          <w:szCs w:val="22"/>
        </w:rPr>
        <w:t>styret vedtar.</w:t>
      </w:r>
    </w:p>
    <w:p w:rsidR="00E74EB7" w:rsidRPr="003957D2" w:rsidRDefault="00E74EB7" w:rsidP="00E74EB7">
      <w:pPr>
        <w:pStyle w:val="Brdtekst"/>
        <w:spacing w:line="276" w:lineRule="auto"/>
        <w:rPr>
          <w:rFonts w:ascii="Arial" w:hAnsi="Arial" w:cs="Arial"/>
          <w:sz w:val="10"/>
          <w:szCs w:val="10"/>
        </w:rPr>
      </w:pPr>
    </w:p>
    <w:p w:rsidR="008D6BF3" w:rsidRPr="005F0CF8" w:rsidRDefault="00E74EB7" w:rsidP="00E74EB7">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Denne erklæring betraktes som en del av ordensreglene. Brudd på erklæringen </w:t>
      </w:r>
      <w:r>
        <w:rPr>
          <w:rFonts w:ascii="Arial" w:hAnsi="Arial" w:cs="Arial"/>
          <w:sz w:val="22"/>
          <w:szCs w:val="22"/>
        </w:rPr>
        <w:t>blir å betrakte som mislighold.</w:t>
      </w:r>
    </w:p>
    <w:p w:rsidR="007A540F" w:rsidRPr="005F0CF8" w:rsidRDefault="007A540F" w:rsidP="007A540F">
      <w:pPr>
        <w:pStyle w:val="Brdtekst"/>
        <w:rPr>
          <w:rFonts w:ascii="Arial" w:hAnsi="Arial" w:cs="Arial"/>
          <w:sz w:val="22"/>
          <w:szCs w:val="22"/>
        </w:rPr>
      </w:pPr>
    </w:p>
    <w:tbl>
      <w:tblPr>
        <w:tblStyle w:val="Tabellrutenett"/>
        <w:tblW w:w="10348" w:type="dxa"/>
        <w:tblLook w:val="04A0"/>
      </w:tblPr>
      <w:tblGrid>
        <w:gridCol w:w="1242"/>
        <w:gridCol w:w="1985"/>
        <w:gridCol w:w="2410"/>
        <w:gridCol w:w="4711"/>
      </w:tblGrid>
      <w:tr w:rsidR="007A540F" w:rsidRPr="00C03DDB" w:rsidTr="007A540F">
        <w:tc>
          <w:tcPr>
            <w:tcW w:w="1242" w:type="dxa"/>
          </w:tcPr>
          <w:p w:rsidR="007A540F" w:rsidRPr="00C03DDB" w:rsidRDefault="007A540F" w:rsidP="00BF7901">
            <w:pPr>
              <w:rPr>
                <w:rFonts w:ascii="Arial" w:hAnsi="Arial" w:cs="Arial"/>
                <w:b/>
              </w:rPr>
            </w:pPr>
            <w:r>
              <w:rPr>
                <w:rFonts w:ascii="Arial" w:hAnsi="Arial" w:cs="Arial"/>
                <w:b/>
              </w:rPr>
              <w:t>Oslo</w:t>
            </w:r>
          </w:p>
        </w:tc>
        <w:tc>
          <w:tcPr>
            <w:tcW w:w="1985" w:type="dxa"/>
          </w:tcPr>
          <w:p w:rsidR="007A540F" w:rsidRPr="00C03DDB" w:rsidRDefault="007A540F" w:rsidP="00BF7901">
            <w:pPr>
              <w:rPr>
                <w:rFonts w:ascii="Arial" w:hAnsi="Arial" w:cs="Arial"/>
                <w:b/>
              </w:rPr>
            </w:pPr>
            <w:r>
              <w:rPr>
                <w:rFonts w:ascii="Arial" w:hAnsi="Arial" w:cs="Arial"/>
                <w:b/>
              </w:rPr>
              <w:t>Den        /</w:t>
            </w:r>
          </w:p>
        </w:tc>
        <w:tc>
          <w:tcPr>
            <w:tcW w:w="2410" w:type="dxa"/>
          </w:tcPr>
          <w:p w:rsidR="007A540F" w:rsidRPr="00C03DDB" w:rsidRDefault="007A540F" w:rsidP="00BF7901">
            <w:pPr>
              <w:rPr>
                <w:rFonts w:ascii="Arial" w:hAnsi="Arial" w:cs="Arial"/>
                <w:b/>
              </w:rPr>
            </w:pPr>
            <w:r>
              <w:rPr>
                <w:rFonts w:ascii="Arial" w:hAnsi="Arial" w:cs="Arial"/>
                <w:b/>
              </w:rPr>
              <w:t>Eiers underskrift</w:t>
            </w:r>
          </w:p>
        </w:tc>
        <w:tc>
          <w:tcPr>
            <w:tcW w:w="4711" w:type="dxa"/>
          </w:tcPr>
          <w:p w:rsidR="007A540F" w:rsidRPr="00C03DDB" w:rsidRDefault="007A540F" w:rsidP="00BF7901">
            <w:pPr>
              <w:rPr>
                <w:rFonts w:ascii="Arial" w:hAnsi="Arial" w:cs="Arial"/>
                <w:b/>
              </w:rPr>
            </w:pPr>
          </w:p>
        </w:tc>
      </w:tr>
      <w:tr w:rsidR="007A540F" w:rsidRPr="00C03DDB" w:rsidTr="007A540F">
        <w:tc>
          <w:tcPr>
            <w:tcW w:w="1242" w:type="dxa"/>
          </w:tcPr>
          <w:p w:rsidR="007A540F" w:rsidRPr="00C03DDB" w:rsidRDefault="007A540F" w:rsidP="00BF7901">
            <w:pPr>
              <w:rPr>
                <w:rFonts w:ascii="Arial" w:hAnsi="Arial" w:cs="Arial"/>
                <w:b/>
              </w:rPr>
            </w:pPr>
            <w:r>
              <w:rPr>
                <w:rFonts w:ascii="Arial" w:hAnsi="Arial" w:cs="Arial"/>
                <w:b/>
              </w:rPr>
              <w:t>Oslo</w:t>
            </w:r>
          </w:p>
        </w:tc>
        <w:tc>
          <w:tcPr>
            <w:tcW w:w="1985" w:type="dxa"/>
          </w:tcPr>
          <w:p w:rsidR="007A540F" w:rsidRPr="00C03DDB" w:rsidRDefault="007A540F" w:rsidP="00BF7901">
            <w:pPr>
              <w:rPr>
                <w:rFonts w:ascii="Arial" w:hAnsi="Arial" w:cs="Arial"/>
                <w:b/>
              </w:rPr>
            </w:pPr>
            <w:r>
              <w:rPr>
                <w:rFonts w:ascii="Arial" w:hAnsi="Arial" w:cs="Arial"/>
                <w:b/>
              </w:rPr>
              <w:t>Den        /</w:t>
            </w:r>
          </w:p>
        </w:tc>
        <w:tc>
          <w:tcPr>
            <w:tcW w:w="2410" w:type="dxa"/>
          </w:tcPr>
          <w:p w:rsidR="007A540F" w:rsidRPr="00C03DDB" w:rsidRDefault="007A540F" w:rsidP="00BF7901">
            <w:pPr>
              <w:rPr>
                <w:rFonts w:ascii="Arial" w:hAnsi="Arial" w:cs="Arial"/>
                <w:b/>
              </w:rPr>
            </w:pPr>
            <w:r>
              <w:rPr>
                <w:rFonts w:ascii="Arial" w:hAnsi="Arial" w:cs="Arial"/>
                <w:b/>
              </w:rPr>
              <w:t>Medeiers underskrift</w:t>
            </w:r>
          </w:p>
        </w:tc>
        <w:tc>
          <w:tcPr>
            <w:tcW w:w="4711" w:type="dxa"/>
          </w:tcPr>
          <w:p w:rsidR="007A540F" w:rsidRPr="00C03DDB" w:rsidRDefault="007A540F" w:rsidP="00BF7901">
            <w:pPr>
              <w:rPr>
                <w:rFonts w:ascii="Arial" w:hAnsi="Arial" w:cs="Arial"/>
                <w:b/>
              </w:rPr>
            </w:pPr>
          </w:p>
        </w:tc>
      </w:tr>
    </w:tbl>
    <w:p w:rsidR="007A540F" w:rsidRDefault="007A540F" w:rsidP="007A540F">
      <w:pPr>
        <w:rPr>
          <w:rFonts w:ascii="Arial" w:hAnsi="Arial" w:cs="Arial"/>
          <w:sz w:val="22"/>
          <w:szCs w:val="22"/>
        </w:rPr>
      </w:pPr>
      <w:r>
        <w:rPr>
          <w:rFonts w:ascii="Arial" w:hAnsi="Arial" w:cs="Arial"/>
          <w:sz w:val="22"/>
          <w:szCs w:val="22"/>
        </w:rPr>
        <w:br/>
      </w:r>
    </w:p>
    <w:p w:rsidR="008D6BF3" w:rsidRPr="005F0CF8" w:rsidRDefault="008D6BF3" w:rsidP="008D6BF3">
      <w:pPr>
        <w:pStyle w:val="Brdtekst"/>
        <w:pBdr>
          <w:bottom w:val="single" w:sz="12" w:space="1" w:color="auto"/>
        </w:pBdr>
        <w:rPr>
          <w:rFonts w:ascii="Arial" w:hAnsi="Arial" w:cs="Arial"/>
          <w:sz w:val="22"/>
          <w:szCs w:val="22"/>
        </w:rPr>
      </w:pPr>
    </w:p>
    <w:p w:rsidR="008D6BF3" w:rsidRPr="005F0CF8" w:rsidRDefault="008D6BF3" w:rsidP="008D6BF3">
      <w:pPr>
        <w:pStyle w:val="Brdtekst"/>
        <w:jc w:val="center"/>
        <w:rPr>
          <w:rFonts w:ascii="Arial" w:hAnsi="Arial" w:cs="Arial"/>
          <w:b/>
          <w:sz w:val="22"/>
          <w:szCs w:val="22"/>
        </w:rPr>
      </w:pPr>
    </w:p>
    <w:p w:rsidR="008D6BF3" w:rsidRPr="002F5279" w:rsidRDefault="008D6BF3" w:rsidP="008D6BF3">
      <w:pPr>
        <w:pStyle w:val="Brdtekst"/>
        <w:jc w:val="center"/>
        <w:rPr>
          <w:rFonts w:ascii="Arial" w:hAnsi="Arial" w:cs="Arial"/>
          <w:b/>
          <w:sz w:val="26"/>
          <w:szCs w:val="26"/>
        </w:rPr>
      </w:pPr>
      <w:r w:rsidRPr="002F5279">
        <w:rPr>
          <w:rFonts w:ascii="Arial" w:hAnsi="Arial" w:cs="Arial"/>
          <w:b/>
          <w:sz w:val="26"/>
          <w:szCs w:val="26"/>
        </w:rPr>
        <w:t>Styrets tillatelse/avslag</w:t>
      </w:r>
      <w:r w:rsidRPr="002F5279">
        <w:rPr>
          <w:rFonts w:ascii="Arial" w:hAnsi="Arial" w:cs="Arial"/>
          <w:b/>
          <w:sz w:val="26"/>
          <w:szCs w:val="26"/>
        </w:rPr>
        <w:br/>
      </w:r>
    </w:p>
    <w:p w:rsidR="008D6BF3" w:rsidRDefault="008D6BF3" w:rsidP="008D6BF3">
      <w:pPr>
        <w:pStyle w:val="Brdtekst"/>
        <w:numPr>
          <w:ilvl w:val="0"/>
          <w:numId w:val="4"/>
        </w:numPr>
        <w:rPr>
          <w:rFonts w:ascii="Arial" w:hAnsi="Arial" w:cs="Arial"/>
          <w:sz w:val="22"/>
          <w:szCs w:val="22"/>
        </w:rPr>
      </w:pPr>
      <w:r w:rsidRPr="005F0CF8">
        <w:rPr>
          <w:rFonts w:ascii="Arial" w:hAnsi="Arial" w:cs="Arial"/>
          <w:sz w:val="22"/>
          <w:szCs w:val="22"/>
        </w:rPr>
        <w:t>Styret gir tillatelse til å holde …</w:t>
      </w:r>
      <w:r w:rsidR="0090000A">
        <w:rPr>
          <w:rFonts w:ascii="Calibri" w:hAnsi="Calibri" w:cs="Arial"/>
          <w:sz w:val="22"/>
          <w:szCs w:val="22"/>
        </w:rPr>
        <w:t>…………………………….</w:t>
      </w:r>
      <w:r w:rsidRPr="005F0CF8">
        <w:rPr>
          <w:rFonts w:ascii="Arial" w:hAnsi="Arial" w:cs="Arial"/>
          <w:sz w:val="22"/>
          <w:szCs w:val="22"/>
        </w:rPr>
        <w:t>……….. på de underskrevne vilkår.</w:t>
      </w:r>
    </w:p>
    <w:p w:rsidR="008D6BF3" w:rsidRPr="005F0CF8" w:rsidRDefault="008D6BF3" w:rsidP="008D6BF3">
      <w:pPr>
        <w:pStyle w:val="Brdtekst"/>
        <w:ind w:left="360"/>
        <w:rPr>
          <w:rFonts w:ascii="Arial" w:hAnsi="Arial" w:cs="Arial"/>
          <w:sz w:val="22"/>
          <w:szCs w:val="22"/>
        </w:rPr>
      </w:pPr>
    </w:p>
    <w:p w:rsidR="008D6BF3" w:rsidRPr="005F0CF8" w:rsidRDefault="008D6BF3" w:rsidP="008D6BF3">
      <w:pPr>
        <w:pStyle w:val="Brdtekst"/>
        <w:numPr>
          <w:ilvl w:val="0"/>
          <w:numId w:val="4"/>
        </w:numPr>
        <w:rPr>
          <w:rFonts w:ascii="Arial" w:hAnsi="Arial" w:cs="Arial"/>
          <w:sz w:val="22"/>
          <w:szCs w:val="22"/>
        </w:rPr>
      </w:pPr>
      <w:r w:rsidRPr="005F0CF8">
        <w:rPr>
          <w:rFonts w:ascii="Arial" w:hAnsi="Arial" w:cs="Arial"/>
          <w:sz w:val="22"/>
          <w:szCs w:val="22"/>
        </w:rPr>
        <w:t>Styret avslår søknaden på grunn av ………………………………………………………</w:t>
      </w:r>
    </w:p>
    <w:p w:rsidR="008D6BF3" w:rsidRDefault="008D6BF3" w:rsidP="008D6BF3">
      <w:pPr>
        <w:pStyle w:val="Brdtekst"/>
        <w:rPr>
          <w:rFonts w:ascii="Arial" w:hAnsi="Arial" w:cs="Arial"/>
          <w:sz w:val="22"/>
          <w:szCs w:val="22"/>
        </w:rPr>
      </w:pPr>
    </w:p>
    <w:p w:rsidR="008D6BF3" w:rsidRPr="005F0CF8" w:rsidRDefault="008D6BF3" w:rsidP="008D6BF3">
      <w:pPr>
        <w:pStyle w:val="Brdtekst"/>
        <w:rPr>
          <w:rFonts w:ascii="Arial" w:hAnsi="Arial" w:cs="Arial"/>
          <w:sz w:val="22"/>
          <w:szCs w:val="22"/>
        </w:rPr>
      </w:pPr>
      <w:r w:rsidRPr="005F0CF8">
        <w:rPr>
          <w:rFonts w:ascii="Arial" w:hAnsi="Arial" w:cs="Arial"/>
          <w:sz w:val="22"/>
          <w:szCs w:val="22"/>
        </w:rPr>
        <w:t xml:space="preserve">………………………………………………………………………………………………… </w:t>
      </w:r>
    </w:p>
    <w:p w:rsidR="008D6BF3" w:rsidRDefault="008D6BF3" w:rsidP="008D6BF3">
      <w:pPr>
        <w:pStyle w:val="Brdtekst"/>
        <w:rPr>
          <w:rFonts w:ascii="Arial" w:hAnsi="Arial" w:cs="Arial"/>
          <w:sz w:val="22"/>
          <w:szCs w:val="22"/>
        </w:rPr>
      </w:pPr>
    </w:p>
    <w:p w:rsidR="00D52DB5" w:rsidRPr="00015D21" w:rsidRDefault="008D6BF3" w:rsidP="002F5279">
      <w:pPr>
        <w:pStyle w:val="Brdtekst"/>
        <w:rPr>
          <w:rFonts w:ascii="Arial" w:hAnsi="Arial" w:cs="Arial"/>
          <w:sz w:val="22"/>
          <w:szCs w:val="22"/>
        </w:rPr>
      </w:pPr>
      <w:r w:rsidRPr="005F0CF8">
        <w:rPr>
          <w:rFonts w:ascii="Arial" w:hAnsi="Arial" w:cs="Arial"/>
          <w:sz w:val="22"/>
          <w:szCs w:val="22"/>
        </w:rPr>
        <w:t>…..………….., den ………../…………….   Styrets leder: …………………………………..</w:t>
      </w:r>
    </w:p>
    <w:sectPr w:rsidR="00D52DB5" w:rsidRPr="00015D21" w:rsidSect="00C353C3">
      <w:headerReference w:type="default" r:id="rId8"/>
      <w:pgSz w:w="11906" w:h="16838"/>
      <w:pgMar w:top="238" w:right="851" w:bottom="369"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61" w:rsidRDefault="00E11A61">
      <w:r>
        <w:separator/>
      </w:r>
    </w:p>
  </w:endnote>
  <w:endnote w:type="continuationSeparator" w:id="0">
    <w:p w:rsidR="00E11A61" w:rsidRDefault="00E11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61" w:rsidRDefault="00E11A61">
      <w:r>
        <w:separator/>
      </w:r>
    </w:p>
  </w:footnote>
  <w:footnote w:type="continuationSeparator" w:id="0">
    <w:p w:rsidR="00E11A61" w:rsidRDefault="00E11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4C" w:rsidRDefault="00190FCD">
    <w:pPr>
      <w:pStyle w:val="Topptekst"/>
    </w:pPr>
    <w:r>
      <w:rPr>
        <w:noProof/>
        <w:lang w:eastAsia="ja-JP"/>
      </w:rPr>
      <w:pict>
        <v:rect id="_x0000_s4101" style="position:absolute;margin-left:120.75pt;margin-top:-21.1pt;width:262.2pt;height:46.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" fillcolor="#365f91" strokecolor="#4579b8">
          <v:shadow on="t" color="black" opacity="22936f" origin=",.5" offset="0,.63889mm"/>
          <v:textbox style="mso-next-textbox:#_x0000_s4101">
            <w:txbxContent>
              <w:p w:rsidR="00190FCD" w:rsidRPr="00190FCD" w:rsidRDefault="00190FCD" w:rsidP="00190FCD">
                <w:pPr>
                  <w:jc w:val="center"/>
                  <w:rPr>
                    <w:rFonts w:ascii="Arial Black" w:hAnsi="Arial Black" w:cs="Arial"/>
                    <w:b/>
                    <w:color w:val="FFFFFF"/>
                    <w:sz w:val="34"/>
                    <w:szCs w:val="34"/>
                  </w:rPr>
                </w:pPr>
                <w:r w:rsidRPr="00190FCD">
                  <w:rPr>
                    <w:rFonts w:ascii="Arial Black" w:hAnsi="Arial Black" w:cs="Arial"/>
                    <w:b/>
                    <w:color w:val="FFFFFF"/>
                    <w:sz w:val="34"/>
                    <w:szCs w:val="34"/>
                  </w:rPr>
                  <w:t>www.kiellandshus.net</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87D"/>
    <w:multiLevelType w:val="singleLevel"/>
    <w:tmpl w:val="0414000F"/>
    <w:lvl w:ilvl="0">
      <w:start w:val="1"/>
      <w:numFmt w:val="decimal"/>
      <w:lvlText w:val="%1."/>
      <w:lvlJc w:val="left"/>
      <w:pPr>
        <w:tabs>
          <w:tab w:val="num" w:pos="360"/>
        </w:tabs>
        <w:ind w:left="360" w:hanging="360"/>
      </w:pPr>
      <w:rPr>
        <w:rFonts w:hint="default"/>
      </w:rPr>
    </w:lvl>
  </w:abstractNum>
  <w:abstractNum w:abstractNumId="1">
    <w:nsid w:val="32547137"/>
    <w:multiLevelType w:val="singleLevel"/>
    <w:tmpl w:val="0414000F"/>
    <w:lvl w:ilvl="0">
      <w:start w:val="1"/>
      <w:numFmt w:val="decimal"/>
      <w:lvlText w:val="%1."/>
      <w:lvlJc w:val="left"/>
      <w:pPr>
        <w:tabs>
          <w:tab w:val="num" w:pos="360"/>
        </w:tabs>
        <w:ind w:left="360" w:hanging="360"/>
      </w:pPr>
      <w:rPr>
        <w:rFonts w:hint="default"/>
      </w:rPr>
    </w:lvl>
  </w:abstractNum>
  <w:abstractNum w:abstractNumId="2">
    <w:nsid w:val="44A776E5"/>
    <w:multiLevelType w:val="hybridMultilevel"/>
    <w:tmpl w:val="9CD881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48923D83"/>
    <w:multiLevelType w:val="hybridMultilevel"/>
    <w:tmpl w:val="3AEA6DE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b-NO" w:vendorID="666" w:dllVersion="513" w:checkStyle="1"/>
  <w:activeWritingStyle w:appName="MSWord" w:lang="nb-NO" w:vendorID="22" w:dllVersion="513" w:checkStyle="1"/>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3314" fillcolor="none [3204]" strokecolor="none [3041]">
      <v:fill color="none [3204]"/>
      <v:stroke color="none [3041]" weight="3pt"/>
      <v:shadow on="t" type="perspective" color="none [1604]" opacity=".5" offset="1pt" offset2="-1pt"/>
    </o:shapedefaults>
    <o:shapelayout v:ext="edit">
      <o:idmap v:ext="edit" data="4"/>
    </o:shapelayout>
  </w:hdrShapeDefaults>
  <w:footnotePr>
    <w:footnote w:id="-1"/>
    <w:footnote w:id="0"/>
  </w:footnotePr>
  <w:endnotePr>
    <w:endnote w:id="-1"/>
    <w:endnote w:id="0"/>
  </w:endnotePr>
  <w:compat/>
  <w:docVars>
    <w:docVar w:name="WR_METADATA_KEY" w:val="3a6f60f5-c2d8-48b7-93f8-b950ac92d2c4"/>
    <w:docVar w:name="WR_TAGS0" w:val="&lt;11.1.36.0:22&gt;eJyzKUlML1YoSy0qzszPs1Wy1DNQUtC3AwA="/>
  </w:docVars>
  <w:rsids>
    <w:rsidRoot w:val="00D52DB5"/>
    <w:rsid w:val="00015D21"/>
    <w:rsid w:val="000C576D"/>
    <w:rsid w:val="0010549F"/>
    <w:rsid w:val="00125394"/>
    <w:rsid w:val="00162AC7"/>
    <w:rsid w:val="00190FCD"/>
    <w:rsid w:val="001F0864"/>
    <w:rsid w:val="002F5279"/>
    <w:rsid w:val="003139BB"/>
    <w:rsid w:val="0038326A"/>
    <w:rsid w:val="003D10B6"/>
    <w:rsid w:val="00420895"/>
    <w:rsid w:val="00442ECE"/>
    <w:rsid w:val="005329AC"/>
    <w:rsid w:val="005E369B"/>
    <w:rsid w:val="006150B3"/>
    <w:rsid w:val="00637561"/>
    <w:rsid w:val="006769D0"/>
    <w:rsid w:val="0076441B"/>
    <w:rsid w:val="00780377"/>
    <w:rsid w:val="007A540F"/>
    <w:rsid w:val="007C1B8B"/>
    <w:rsid w:val="00883494"/>
    <w:rsid w:val="008D3442"/>
    <w:rsid w:val="008D6BF3"/>
    <w:rsid w:val="0090000A"/>
    <w:rsid w:val="00983C4C"/>
    <w:rsid w:val="00990CDC"/>
    <w:rsid w:val="009C382D"/>
    <w:rsid w:val="00A0551B"/>
    <w:rsid w:val="00A24403"/>
    <w:rsid w:val="00A4050B"/>
    <w:rsid w:val="00A6212A"/>
    <w:rsid w:val="00AC0E12"/>
    <w:rsid w:val="00AF238C"/>
    <w:rsid w:val="00B72B9A"/>
    <w:rsid w:val="00B74822"/>
    <w:rsid w:val="00BA0126"/>
    <w:rsid w:val="00BF0EA9"/>
    <w:rsid w:val="00C0008C"/>
    <w:rsid w:val="00C02955"/>
    <w:rsid w:val="00C353C3"/>
    <w:rsid w:val="00C40BC2"/>
    <w:rsid w:val="00CF2C7A"/>
    <w:rsid w:val="00D52DB5"/>
    <w:rsid w:val="00D5637F"/>
    <w:rsid w:val="00D72F3A"/>
    <w:rsid w:val="00DC3200"/>
    <w:rsid w:val="00E11A61"/>
    <w:rsid w:val="00E31CB2"/>
    <w:rsid w:val="00E3743B"/>
    <w:rsid w:val="00E57717"/>
    <w:rsid w:val="00E70546"/>
    <w:rsid w:val="00E74EB7"/>
    <w:rsid w:val="00E80CAD"/>
    <w:rsid w:val="00EB5552"/>
    <w:rsid w:val="00EB638B"/>
    <w:rsid w:val="00F10B7C"/>
    <w:rsid w:val="00F2590B"/>
    <w:rsid w:val="00F30804"/>
    <w:rsid w:val="00F54803"/>
    <w:rsid w:val="00F90457"/>
    <w:rsid w:val="00FB7E91"/>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none [3204]" strokecolor="none [3041]">
      <v:fill color="none [3204]"/>
      <v:stroke color="none [3041]" weight="3pt"/>
      <v:shadow on="t" type="perspective" color="none [1604]"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08C"/>
  </w:style>
  <w:style w:type="paragraph" w:styleId="Overskrift1">
    <w:name w:val="heading 1"/>
    <w:basedOn w:val="Normal"/>
    <w:next w:val="Normal"/>
    <w:link w:val="Overskrift1Tegn"/>
    <w:qFormat/>
    <w:rsid w:val="00C0008C"/>
    <w:pPr>
      <w:keepNext/>
      <w:jc w:val="center"/>
      <w:outlineLvl w:val="0"/>
    </w:pPr>
    <w:rPr>
      <w:rFonts w:ascii="Book Antiqua" w:hAnsi="Book Antiqua"/>
      <w:b/>
      <w:bCs/>
      <w:sz w:val="32"/>
    </w:rPr>
  </w:style>
  <w:style w:type="paragraph" w:styleId="Overskrift2">
    <w:name w:val="heading 2"/>
    <w:basedOn w:val="Normal"/>
    <w:next w:val="Normal"/>
    <w:link w:val="Overskrift2Tegn"/>
    <w:qFormat/>
    <w:rsid w:val="00C0008C"/>
    <w:pPr>
      <w:keepNext/>
      <w:jc w:val="center"/>
      <w:outlineLvl w:val="1"/>
    </w:pPr>
    <w:rPr>
      <w:rFonts w:ascii="Book Antiqua" w:hAnsi="Book Antiqua"/>
      <w:b/>
      <w:bCs/>
      <w:sz w:val="24"/>
    </w:rPr>
  </w:style>
  <w:style w:type="paragraph" w:styleId="Overskrift3">
    <w:name w:val="heading 3"/>
    <w:basedOn w:val="Normal"/>
    <w:next w:val="Normal"/>
    <w:qFormat/>
    <w:rsid w:val="00C0008C"/>
    <w:pPr>
      <w:keepNext/>
      <w:outlineLvl w:val="2"/>
    </w:pPr>
    <w:rPr>
      <w:rFonts w:ascii="Book Antiqua" w:hAnsi="Book Antiqua"/>
      <w:b/>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C0008C"/>
    <w:pPr>
      <w:spacing w:line="360" w:lineRule="auto"/>
    </w:pPr>
    <w:rPr>
      <w:rFonts w:ascii="Book Antiqua" w:hAnsi="Book Antiqua"/>
      <w:sz w:val="24"/>
    </w:rPr>
  </w:style>
  <w:style w:type="paragraph" w:styleId="Topptekst">
    <w:name w:val="header"/>
    <w:basedOn w:val="Normal"/>
    <w:rsid w:val="00D52DB5"/>
    <w:pPr>
      <w:tabs>
        <w:tab w:val="center" w:pos="4536"/>
        <w:tab w:val="right" w:pos="9072"/>
      </w:tabs>
    </w:pPr>
  </w:style>
  <w:style w:type="paragraph" w:styleId="Bunntekst">
    <w:name w:val="footer"/>
    <w:basedOn w:val="Normal"/>
    <w:rsid w:val="00D52DB5"/>
    <w:pPr>
      <w:tabs>
        <w:tab w:val="center" w:pos="4536"/>
        <w:tab w:val="right" w:pos="9072"/>
      </w:tabs>
    </w:pPr>
  </w:style>
  <w:style w:type="paragraph" w:styleId="Bobletekst">
    <w:name w:val="Balloon Text"/>
    <w:basedOn w:val="Normal"/>
    <w:link w:val="BobletekstTegn"/>
    <w:rsid w:val="008D6BF3"/>
    <w:rPr>
      <w:rFonts w:ascii="Tahoma" w:hAnsi="Tahoma" w:cs="Tahoma"/>
      <w:sz w:val="16"/>
      <w:szCs w:val="16"/>
    </w:rPr>
  </w:style>
  <w:style w:type="character" w:customStyle="1" w:styleId="BobletekstTegn">
    <w:name w:val="Bobletekst Tegn"/>
    <w:basedOn w:val="Standardskriftforavsnitt"/>
    <w:link w:val="Bobletekst"/>
    <w:rsid w:val="008D6BF3"/>
    <w:rPr>
      <w:rFonts w:ascii="Tahoma" w:hAnsi="Tahoma" w:cs="Tahoma"/>
      <w:sz w:val="16"/>
      <w:szCs w:val="16"/>
    </w:rPr>
  </w:style>
  <w:style w:type="paragraph" w:styleId="Brdtekst2">
    <w:name w:val="Body Text 2"/>
    <w:basedOn w:val="Normal"/>
    <w:link w:val="Brdtekst2Tegn"/>
    <w:rsid w:val="008D6BF3"/>
    <w:pPr>
      <w:spacing w:after="120" w:line="480" w:lineRule="auto"/>
    </w:pPr>
  </w:style>
  <w:style w:type="character" w:customStyle="1" w:styleId="Brdtekst2Tegn">
    <w:name w:val="Brødtekst 2 Tegn"/>
    <w:basedOn w:val="Standardskriftforavsnitt"/>
    <w:link w:val="Brdtekst2"/>
    <w:rsid w:val="008D6BF3"/>
  </w:style>
  <w:style w:type="table" w:styleId="Tabellrutenett">
    <w:name w:val="Table Grid"/>
    <w:basedOn w:val="Vanligtabell"/>
    <w:uiPriority w:val="59"/>
    <w:rsid w:val="0038326A"/>
    <w:rPr>
      <w:rFonts w:asciiTheme="minorHAnsi" w:eastAsiaTheme="minorEastAsia" w:hAnsiTheme="minorHAnsi" w:cstheme="minorBidi"/>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7A540F"/>
    <w:pPr>
      <w:ind w:left="720"/>
      <w:contextualSpacing/>
    </w:pPr>
  </w:style>
  <w:style w:type="character" w:customStyle="1" w:styleId="Overskrift1Tegn">
    <w:name w:val="Overskrift 1 Tegn"/>
    <w:basedOn w:val="Standardskriftforavsnitt"/>
    <w:link w:val="Overskrift1"/>
    <w:rsid w:val="00E74EB7"/>
    <w:rPr>
      <w:rFonts w:ascii="Book Antiqua" w:hAnsi="Book Antiqua"/>
      <w:b/>
      <w:bCs/>
      <w:sz w:val="32"/>
    </w:rPr>
  </w:style>
  <w:style w:type="character" w:customStyle="1" w:styleId="Overskrift2Tegn">
    <w:name w:val="Overskrift 2 Tegn"/>
    <w:basedOn w:val="Standardskriftforavsnitt"/>
    <w:link w:val="Overskrift2"/>
    <w:rsid w:val="00E74EB7"/>
    <w:rPr>
      <w:rFonts w:ascii="Book Antiqua" w:hAnsi="Book Antiqua"/>
      <w:b/>
      <w:bCs/>
      <w:sz w:val="24"/>
    </w:rPr>
  </w:style>
  <w:style w:type="character" w:customStyle="1" w:styleId="BrdtekstTegn">
    <w:name w:val="Brødtekst Tegn"/>
    <w:basedOn w:val="Standardskriftforavsnitt"/>
    <w:link w:val="Brdtekst"/>
    <w:rsid w:val="00E74EB7"/>
    <w:rPr>
      <w:rFonts w:ascii="Book Antiqua" w:hAnsi="Book Antiqu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4C85-EC77-4013-BAD4-D185A0E5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1618</Characters>
  <Application>Microsoft Office Word</Application>
  <DocSecurity>0</DocSecurity>
  <Lines>13</Lines>
  <Paragraphs>3</Paragraphs>
  <ScaleCrop>false</ScaleCrop>
  <HeadingPairs>
    <vt:vector size="4" baseType="variant">
      <vt:variant>
        <vt:lpstr>Tittel</vt:lpstr>
      </vt:variant>
      <vt:variant>
        <vt:i4>1</vt:i4>
      </vt:variant>
      <vt:variant>
        <vt:lpstr>Overskrifter</vt:lpstr>
      </vt:variant>
      <vt:variant>
        <vt:i4>4</vt:i4>
      </vt:variant>
    </vt:vector>
  </HeadingPairs>
  <TitlesOfParts>
    <vt:vector size="5" baseType="lpstr">
      <vt:lpstr>Til Styret</vt:lpstr>
      <vt:lpstr>        </vt:lpstr>
      <vt:lpstr/>
      <vt:lpstr>SØKNAD OM DYREHOLD</vt:lpstr>
      <vt:lpstr>    Erklæring</vt:lpstr>
    </vt:vector>
  </TitlesOfParts>
  <Company>BBL Boligsenter</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Styret</dc:title>
  <dc:creator>Helene</dc:creator>
  <cp:lastModifiedBy>Helene Spigseth</cp:lastModifiedBy>
  <cp:revision>2</cp:revision>
  <cp:lastPrinted>2015-08-09T18:31:00Z</cp:lastPrinted>
  <dcterms:created xsi:type="dcterms:W3CDTF">2015-08-09T18:38:00Z</dcterms:created>
  <dcterms:modified xsi:type="dcterms:W3CDTF">2015-08-09T18:38:00Z</dcterms:modified>
</cp:coreProperties>
</file>